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58" w:rsidRPr="009E1348" w:rsidRDefault="002E0F58" w:rsidP="002E0F5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9E1348">
        <w:rPr>
          <w:rFonts w:ascii="Times New Roman" w:hAnsi="Times New Roman" w:cs="Times New Roman"/>
          <w:b/>
          <w:sz w:val="24"/>
          <w:szCs w:val="24"/>
        </w:rPr>
        <w:t xml:space="preserve">План работы секции педагогов дополнительного образования </w:t>
      </w:r>
    </w:p>
    <w:p w:rsidR="002E0F58" w:rsidRPr="009E1348" w:rsidRDefault="002E0F58" w:rsidP="002E0F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DE2D94" w:rsidRPr="009E1348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9E1348">
        <w:rPr>
          <w:rFonts w:ascii="Times New Roman" w:hAnsi="Times New Roman" w:cs="Times New Roman"/>
          <w:b/>
          <w:sz w:val="24"/>
          <w:szCs w:val="24"/>
        </w:rPr>
        <w:t>году</w:t>
      </w:r>
    </w:p>
    <w:p w:rsidR="002E0F58" w:rsidRPr="009E1348" w:rsidRDefault="002E0F58" w:rsidP="002E0F58">
      <w:pPr>
        <w:ind w:lef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DE2D94" w:rsidRPr="009E1348">
        <w:rPr>
          <w:rFonts w:ascii="Times New Roman" w:hAnsi="Times New Roman" w:cs="Times New Roman"/>
          <w:sz w:val="24"/>
          <w:szCs w:val="24"/>
        </w:rPr>
        <w:t>«Механизмы кластерного сетевого взаимодействия дополнительного образования и общеобразовательных организаций: опыт развития и поддержки одаренных детей»</w:t>
      </w:r>
    </w:p>
    <w:p w:rsidR="002E0F58" w:rsidRPr="009E1348" w:rsidRDefault="002E0F58" w:rsidP="002E0F58">
      <w:pPr>
        <w:ind w:left="-142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9E1348">
        <w:rPr>
          <w:rFonts w:ascii="Times New Roman" w:hAnsi="Times New Roman" w:cs="Times New Roman"/>
          <w:sz w:val="24"/>
          <w:szCs w:val="24"/>
        </w:rPr>
        <w:t>: МБ</w:t>
      </w:r>
      <w:r w:rsidR="00DE2D94" w:rsidRPr="009E1348">
        <w:rPr>
          <w:rFonts w:ascii="Times New Roman" w:hAnsi="Times New Roman" w:cs="Times New Roman"/>
          <w:sz w:val="24"/>
          <w:szCs w:val="24"/>
        </w:rPr>
        <w:t>УДО</w:t>
      </w:r>
      <w:r w:rsidRPr="009E1348">
        <w:rPr>
          <w:rFonts w:ascii="Times New Roman" w:hAnsi="Times New Roman" w:cs="Times New Roman"/>
          <w:sz w:val="24"/>
          <w:szCs w:val="24"/>
        </w:rPr>
        <w:t xml:space="preserve"> «ДДТ» МО «ЛМР» РТ</w:t>
      </w:r>
    </w:p>
    <w:p w:rsidR="002E0F58" w:rsidRPr="009E1348" w:rsidRDefault="002E0F58" w:rsidP="002E0F58">
      <w:pPr>
        <w:ind w:left="-142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9E1348">
        <w:rPr>
          <w:rFonts w:ascii="Times New Roman" w:hAnsi="Times New Roman" w:cs="Times New Roman"/>
          <w:sz w:val="24"/>
          <w:szCs w:val="24"/>
        </w:rPr>
        <w:t xml:space="preserve">: </w:t>
      </w:r>
      <w:r w:rsidR="00DE2D94" w:rsidRPr="009E1348">
        <w:rPr>
          <w:rFonts w:ascii="Times New Roman" w:hAnsi="Times New Roman" w:cs="Times New Roman"/>
          <w:sz w:val="24"/>
          <w:szCs w:val="24"/>
        </w:rPr>
        <w:t>19</w:t>
      </w:r>
      <w:r w:rsidRPr="009E1348">
        <w:rPr>
          <w:rFonts w:ascii="Times New Roman" w:hAnsi="Times New Roman" w:cs="Times New Roman"/>
          <w:sz w:val="24"/>
          <w:szCs w:val="24"/>
        </w:rPr>
        <w:t>.08.201</w:t>
      </w:r>
      <w:r w:rsidR="00DE2D94" w:rsidRPr="009E1348">
        <w:rPr>
          <w:rFonts w:ascii="Times New Roman" w:hAnsi="Times New Roman" w:cs="Times New Roman"/>
          <w:sz w:val="24"/>
          <w:szCs w:val="24"/>
        </w:rPr>
        <w:t>9</w:t>
      </w:r>
    </w:p>
    <w:p w:rsidR="002E0F58" w:rsidRPr="009E1348" w:rsidRDefault="002E0F58" w:rsidP="002E0F58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 xml:space="preserve">Начало:  </w:t>
      </w:r>
      <w:r w:rsidRPr="009E1348">
        <w:rPr>
          <w:rFonts w:ascii="Times New Roman" w:hAnsi="Times New Roman" w:cs="Times New Roman"/>
          <w:sz w:val="24"/>
          <w:szCs w:val="24"/>
        </w:rPr>
        <w:t>9.00 часов</w:t>
      </w:r>
      <w:r w:rsidRPr="009E13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0F58" w:rsidRPr="009E1348" w:rsidRDefault="002E0F58" w:rsidP="002E0F58">
      <w:pPr>
        <w:ind w:left="-142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9E1348">
        <w:rPr>
          <w:rFonts w:ascii="Times New Roman" w:hAnsi="Times New Roman" w:cs="Times New Roman"/>
          <w:sz w:val="24"/>
          <w:szCs w:val="24"/>
        </w:rPr>
        <w:t xml:space="preserve">: </w:t>
      </w:r>
      <w:r w:rsidR="00DE2D94" w:rsidRPr="009E1348">
        <w:rPr>
          <w:rFonts w:ascii="Times New Roman" w:hAnsi="Times New Roman" w:cs="Times New Roman"/>
          <w:sz w:val="24"/>
          <w:szCs w:val="24"/>
        </w:rPr>
        <w:t>Е.Р.Даниелян</w:t>
      </w:r>
    </w:p>
    <w:p w:rsidR="002E0F58" w:rsidRPr="009E1348" w:rsidRDefault="002E0F58" w:rsidP="002E0F58">
      <w:pPr>
        <w:tabs>
          <w:tab w:val="left" w:pos="592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9E1348">
        <w:rPr>
          <w:rFonts w:ascii="Times New Roman" w:hAnsi="Times New Roman" w:cs="Times New Roman"/>
          <w:sz w:val="24"/>
          <w:szCs w:val="24"/>
        </w:rPr>
        <w:t xml:space="preserve">: </w:t>
      </w:r>
      <w:r w:rsidRPr="009E1348">
        <w:rPr>
          <w:rFonts w:ascii="Times New Roman" w:hAnsi="Times New Roman" w:cs="Times New Roman"/>
          <w:color w:val="000000" w:themeColor="text1"/>
          <w:sz w:val="24"/>
          <w:szCs w:val="24"/>
        </w:rPr>
        <w:t>панельная дискуссия</w:t>
      </w:r>
      <w:r w:rsidRPr="009E1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F58" w:rsidRPr="009E1348" w:rsidRDefault="002E0F58" w:rsidP="002E0F58">
      <w:pPr>
        <w:tabs>
          <w:tab w:val="left" w:pos="5925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eastAsia="Times New Roman" w:hAnsi="Times New Roman" w:cs="Times New Roman"/>
          <w:b/>
          <w:sz w:val="24"/>
          <w:szCs w:val="24"/>
        </w:rPr>
        <w:t>Модератор:</w:t>
      </w:r>
      <w:r w:rsidRPr="009E134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9E1348">
        <w:rPr>
          <w:rFonts w:ascii="Times New Roman" w:hAnsi="Times New Roman" w:cs="Times New Roman"/>
          <w:sz w:val="24"/>
          <w:szCs w:val="24"/>
        </w:rPr>
        <w:t>Стряпунина</w:t>
      </w:r>
      <w:proofErr w:type="spellEnd"/>
      <w:r w:rsidRPr="009E1348">
        <w:rPr>
          <w:rFonts w:ascii="Times New Roman" w:hAnsi="Times New Roman" w:cs="Times New Roman"/>
          <w:sz w:val="24"/>
          <w:szCs w:val="24"/>
        </w:rPr>
        <w:t xml:space="preserve"> Ольга Анатольевна, заместитель директора по УВР МБУДО «ДДТ»</w:t>
      </w:r>
    </w:p>
    <w:p w:rsidR="00DE2D94" w:rsidRPr="009E1348" w:rsidRDefault="00DE2D94" w:rsidP="00DE2D94">
      <w:pPr>
        <w:tabs>
          <w:tab w:val="left" w:pos="5925"/>
        </w:tabs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348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DE2D94" w:rsidRPr="009E1348" w:rsidRDefault="00DE2D94" w:rsidP="00DE2D94">
      <w:pPr>
        <w:pStyle w:val="a5"/>
        <w:numPr>
          <w:ilvl w:val="0"/>
          <w:numId w:val="1"/>
        </w:num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sz w:val="24"/>
          <w:szCs w:val="24"/>
        </w:rPr>
        <w:t>Анализ результатов работы ММО педагогов дополнительного образования за 2018/2019 учебный год</w:t>
      </w:r>
    </w:p>
    <w:p w:rsidR="00DE2D94" w:rsidRPr="009E1348" w:rsidRDefault="00DE2D94" w:rsidP="00DE2D94">
      <w:pPr>
        <w:pStyle w:val="a5"/>
        <w:tabs>
          <w:tab w:val="left" w:pos="5925"/>
        </w:tabs>
        <w:spacing w:after="0"/>
        <w:ind w:left="218"/>
        <w:jc w:val="both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9E1348">
        <w:rPr>
          <w:rFonts w:ascii="Times New Roman" w:hAnsi="Times New Roman" w:cs="Times New Roman"/>
          <w:sz w:val="24"/>
          <w:szCs w:val="24"/>
        </w:rPr>
        <w:t xml:space="preserve"> Е.Р.Даниелян, методист управления образования.</w:t>
      </w:r>
    </w:p>
    <w:p w:rsidR="00DE2D94" w:rsidRPr="009E1348" w:rsidRDefault="00DE2D94" w:rsidP="00DE2D94">
      <w:pPr>
        <w:pStyle w:val="a5"/>
        <w:tabs>
          <w:tab w:val="left" w:pos="5925"/>
        </w:tabs>
        <w:spacing w:after="0"/>
        <w:ind w:left="218"/>
        <w:jc w:val="both"/>
        <w:rPr>
          <w:rFonts w:ascii="Times New Roman" w:hAnsi="Times New Roman" w:cs="Times New Roman"/>
          <w:sz w:val="24"/>
          <w:szCs w:val="24"/>
        </w:rPr>
      </w:pPr>
    </w:p>
    <w:p w:rsidR="00DE2D94" w:rsidRPr="009E1348" w:rsidRDefault="00DE2D94" w:rsidP="00DE2D94">
      <w:pPr>
        <w:pStyle w:val="a5"/>
        <w:numPr>
          <w:ilvl w:val="0"/>
          <w:numId w:val="1"/>
        </w:num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sz w:val="24"/>
          <w:szCs w:val="24"/>
        </w:rPr>
        <w:t>Утверждение плана ММО педагогов дополнительного образования на 2019/2020 учебный год</w:t>
      </w:r>
    </w:p>
    <w:p w:rsidR="00DE2D94" w:rsidRPr="009E1348" w:rsidRDefault="00DE2D94" w:rsidP="00DE2D94">
      <w:pPr>
        <w:pStyle w:val="a5"/>
        <w:tabs>
          <w:tab w:val="left" w:pos="5925"/>
        </w:tabs>
        <w:spacing w:after="0"/>
        <w:ind w:left="218"/>
        <w:jc w:val="both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9E1348">
        <w:rPr>
          <w:rFonts w:ascii="Times New Roman" w:hAnsi="Times New Roman" w:cs="Times New Roman"/>
          <w:sz w:val="24"/>
          <w:szCs w:val="24"/>
        </w:rPr>
        <w:t xml:space="preserve"> Е.Р.Даниелян, методист управления образования.</w:t>
      </w:r>
    </w:p>
    <w:p w:rsidR="00DE2D94" w:rsidRPr="009E1348" w:rsidRDefault="00DE2D94" w:rsidP="00DE2D94">
      <w:pPr>
        <w:pStyle w:val="a5"/>
        <w:tabs>
          <w:tab w:val="left" w:pos="5925"/>
        </w:tabs>
        <w:spacing w:after="0"/>
        <w:ind w:left="218"/>
        <w:jc w:val="both"/>
        <w:rPr>
          <w:rFonts w:ascii="Times New Roman" w:hAnsi="Times New Roman" w:cs="Times New Roman"/>
          <w:sz w:val="24"/>
          <w:szCs w:val="24"/>
        </w:rPr>
      </w:pPr>
    </w:p>
    <w:p w:rsidR="00DE2D94" w:rsidRPr="009E1348" w:rsidRDefault="00DE2D94" w:rsidP="00DE2D94">
      <w:pPr>
        <w:pStyle w:val="a5"/>
        <w:numPr>
          <w:ilvl w:val="0"/>
          <w:numId w:val="1"/>
        </w:num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sz w:val="24"/>
          <w:szCs w:val="24"/>
        </w:rPr>
        <w:t>Раскрытие основной темы заседания через выступления, обсуждения, принятие конкретных решений.</w:t>
      </w:r>
    </w:p>
    <w:p w:rsidR="00DE2D94" w:rsidRPr="009E1348" w:rsidRDefault="00DE2D94" w:rsidP="00DE2D94">
      <w:pPr>
        <w:pStyle w:val="a5"/>
        <w:tabs>
          <w:tab w:val="left" w:pos="5925"/>
        </w:tabs>
        <w:spacing w:after="0"/>
        <w:ind w:left="218"/>
        <w:jc w:val="both"/>
        <w:rPr>
          <w:rFonts w:ascii="Times New Roman" w:hAnsi="Times New Roman" w:cs="Times New Roman"/>
          <w:sz w:val="24"/>
          <w:szCs w:val="24"/>
        </w:rPr>
      </w:pPr>
      <w:r w:rsidRPr="009E1348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9E1348">
        <w:rPr>
          <w:rFonts w:ascii="Times New Roman" w:hAnsi="Times New Roman" w:cs="Times New Roman"/>
          <w:sz w:val="24"/>
          <w:szCs w:val="24"/>
        </w:rPr>
        <w:t>Стряпунина</w:t>
      </w:r>
      <w:proofErr w:type="spellEnd"/>
      <w:r w:rsidRPr="009E1348">
        <w:rPr>
          <w:rFonts w:ascii="Times New Roman" w:hAnsi="Times New Roman" w:cs="Times New Roman"/>
          <w:sz w:val="24"/>
          <w:szCs w:val="24"/>
        </w:rPr>
        <w:t xml:space="preserve"> Ольга Анатольевна, заместитель директора по УВР МБУДО «ДДТ»</w:t>
      </w:r>
    </w:p>
    <w:p w:rsidR="007B3A56" w:rsidRPr="009E1348" w:rsidRDefault="007B3A56" w:rsidP="00DE2D94">
      <w:pPr>
        <w:pStyle w:val="a5"/>
        <w:tabs>
          <w:tab w:val="left" w:pos="5925"/>
        </w:tabs>
        <w:spacing w:after="0"/>
        <w:ind w:left="21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676"/>
        <w:gridCol w:w="2693"/>
        <w:gridCol w:w="2977"/>
        <w:gridCol w:w="3225"/>
      </w:tblGrid>
      <w:tr w:rsidR="00C60B03" w:rsidRPr="009E1348" w:rsidTr="00546916">
        <w:tc>
          <w:tcPr>
            <w:tcW w:w="676" w:type="dxa"/>
          </w:tcPr>
          <w:p w:rsidR="00C60B03" w:rsidRPr="009E1348" w:rsidRDefault="00C60B03" w:rsidP="007B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C60B03" w:rsidRPr="009E1348" w:rsidRDefault="00C60B03" w:rsidP="007B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proofErr w:type="gram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выступающего</w:t>
            </w:r>
            <w:proofErr w:type="gramEnd"/>
          </w:p>
        </w:tc>
        <w:tc>
          <w:tcPr>
            <w:tcW w:w="2977" w:type="dxa"/>
          </w:tcPr>
          <w:p w:rsidR="00C60B03" w:rsidRPr="009E1348" w:rsidRDefault="00C60B03" w:rsidP="007B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3225" w:type="dxa"/>
          </w:tcPr>
          <w:p w:rsidR="00C60B03" w:rsidRPr="009E1348" w:rsidRDefault="00C60B03" w:rsidP="007B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выступления</w:t>
            </w:r>
          </w:p>
        </w:tc>
      </w:tr>
      <w:tr w:rsidR="00C60B03" w:rsidRPr="009E1348" w:rsidTr="00546916">
        <w:tc>
          <w:tcPr>
            <w:tcW w:w="676" w:type="dxa"/>
          </w:tcPr>
          <w:p w:rsidR="00C60B03" w:rsidRPr="009E1348" w:rsidRDefault="00C60B03" w:rsidP="0054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 Дания </w:t>
            </w: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2977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Заведующая ОМО, педагог дополнительного образования</w:t>
            </w:r>
          </w:p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МБУДО «ДДТ» МО «ЛМР» РТ</w:t>
            </w:r>
          </w:p>
        </w:tc>
        <w:tc>
          <w:tcPr>
            <w:tcW w:w="3225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Применение кластерного подхода как формы сетевого взаимодействия образовательных структур в контексте создания условий для выявления и развития одаренных детей на примере конкурсной деятельности.</w:t>
            </w:r>
          </w:p>
        </w:tc>
      </w:tr>
      <w:tr w:rsidR="00C60B03" w:rsidRPr="009E1348" w:rsidTr="00546916">
        <w:tc>
          <w:tcPr>
            <w:tcW w:w="676" w:type="dxa"/>
          </w:tcPr>
          <w:p w:rsidR="00C60B03" w:rsidRPr="009E1348" w:rsidRDefault="00C60B03" w:rsidP="0054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Румянцева Юлия Анатольевна</w:t>
            </w:r>
          </w:p>
        </w:tc>
        <w:tc>
          <w:tcPr>
            <w:tcW w:w="2977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Педагог дополнительного образования </w:t>
            </w:r>
          </w:p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МБУДО «ДДТ» МО «ЛМР» РТ</w:t>
            </w:r>
          </w:p>
        </w:tc>
        <w:tc>
          <w:tcPr>
            <w:tcW w:w="3225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«Школа – </w:t>
            </w:r>
            <w:proofErr w:type="gram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дополнительное</w:t>
            </w:r>
            <w:proofErr w:type="gram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образования. Опыт сетевого взаимодействия в сфере организации детского досуга.</w:t>
            </w:r>
          </w:p>
        </w:tc>
      </w:tr>
      <w:tr w:rsidR="00C60B03" w:rsidRPr="009E1348" w:rsidTr="00546916">
        <w:tc>
          <w:tcPr>
            <w:tcW w:w="676" w:type="dxa"/>
          </w:tcPr>
          <w:p w:rsidR="00C60B03" w:rsidRPr="009E1348" w:rsidRDefault="00C60B03" w:rsidP="0054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Кушилкова</w:t>
            </w:r>
            <w:proofErr w:type="spell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 Ирина Евгеньевна</w:t>
            </w:r>
          </w:p>
        </w:tc>
        <w:tc>
          <w:tcPr>
            <w:tcW w:w="2977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Зав. отдела по методической работе</w:t>
            </w:r>
          </w:p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МБУДО «ДДТ» МО </w:t>
            </w:r>
            <w:r w:rsidRPr="009E13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«ЛМР» РТ</w:t>
            </w:r>
          </w:p>
        </w:tc>
        <w:tc>
          <w:tcPr>
            <w:tcW w:w="3225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</w:t>
            </w: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Дистанционные технологии  в образовательном процессе»</w:t>
            </w:r>
          </w:p>
        </w:tc>
      </w:tr>
      <w:tr w:rsidR="00C60B03" w:rsidRPr="009E1348" w:rsidTr="00546916">
        <w:tc>
          <w:tcPr>
            <w:tcW w:w="676" w:type="dxa"/>
          </w:tcPr>
          <w:p w:rsidR="00C60B03" w:rsidRPr="009E1348" w:rsidRDefault="00C60B03" w:rsidP="0054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</w:tcPr>
          <w:p w:rsidR="00C60B03" w:rsidRPr="009E1348" w:rsidRDefault="00C60B03" w:rsidP="007B3A5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348">
              <w:rPr>
                <w:rFonts w:ascii="Times New Roman" w:eastAsia="Times New Roman" w:hAnsi="Times New Roman" w:cs="Times New Roman"/>
                <w:sz w:val="24"/>
                <w:szCs w:val="24"/>
              </w:rPr>
              <w:t>Бешагина</w:t>
            </w:r>
            <w:proofErr w:type="spellEnd"/>
            <w:r w:rsidRPr="009E1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Юрьевна </w:t>
            </w:r>
          </w:p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МБУДО «ДДТ» МО «ЛМР» РТ</w:t>
            </w:r>
          </w:p>
        </w:tc>
        <w:tc>
          <w:tcPr>
            <w:tcW w:w="3225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E13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творческого потенциала учащихся средствами декоративн</w:t>
            </w:r>
            <w:proofErr w:type="gramStart"/>
            <w:r w:rsidRPr="009E1348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E1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прикладного творчества в условиях сетевого взаимодействия</w:t>
            </w: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60B03" w:rsidRPr="009E1348" w:rsidTr="00546916">
        <w:tc>
          <w:tcPr>
            <w:tcW w:w="676" w:type="dxa"/>
          </w:tcPr>
          <w:p w:rsidR="00C60B03" w:rsidRPr="009E1348" w:rsidRDefault="00C60B03" w:rsidP="0054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Усманов Ильшат </w:t>
            </w: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Шагитович</w:t>
            </w:r>
            <w:proofErr w:type="spellEnd"/>
          </w:p>
        </w:tc>
        <w:tc>
          <w:tcPr>
            <w:tcW w:w="2977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C60B03" w:rsidRPr="009E1348" w:rsidRDefault="00C60B03" w:rsidP="007B3A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МБУДО «ЦВР» МО «ЛМР» РТ</w:t>
            </w:r>
          </w:p>
        </w:tc>
        <w:tc>
          <w:tcPr>
            <w:tcW w:w="3225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«Выявление, развитие и поддержка одарённых детей в учреждении  дополнительного образования»</w:t>
            </w:r>
          </w:p>
        </w:tc>
      </w:tr>
      <w:tr w:rsidR="00C60B03" w:rsidRPr="009E1348" w:rsidTr="00546916">
        <w:tc>
          <w:tcPr>
            <w:tcW w:w="676" w:type="dxa"/>
          </w:tcPr>
          <w:p w:rsidR="00C60B03" w:rsidRPr="009E1348" w:rsidRDefault="00C60B03" w:rsidP="0054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Саттарова</w:t>
            </w:r>
            <w:proofErr w:type="spell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Халида</w:t>
            </w:r>
            <w:proofErr w:type="spell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Умаралиевна</w:t>
            </w:r>
            <w:proofErr w:type="spellEnd"/>
          </w:p>
        </w:tc>
        <w:tc>
          <w:tcPr>
            <w:tcW w:w="2977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МБУДО «ЦВР» МО «ЛМР» РТ</w:t>
            </w:r>
          </w:p>
        </w:tc>
        <w:tc>
          <w:tcPr>
            <w:tcW w:w="3225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«Интеграция дополнительного и общего образования для создания единого образовательного пространства»</w:t>
            </w:r>
          </w:p>
        </w:tc>
      </w:tr>
      <w:tr w:rsidR="00C60B03" w:rsidRPr="009E1348" w:rsidTr="00546916">
        <w:tc>
          <w:tcPr>
            <w:tcW w:w="676" w:type="dxa"/>
          </w:tcPr>
          <w:p w:rsidR="00C60B03" w:rsidRPr="009E1348" w:rsidRDefault="00C60B03" w:rsidP="0054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Зиннурова</w:t>
            </w:r>
            <w:proofErr w:type="spell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Акдасовна</w:t>
            </w:r>
            <w:proofErr w:type="spellEnd"/>
          </w:p>
        </w:tc>
        <w:tc>
          <w:tcPr>
            <w:tcW w:w="2977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C60B03" w:rsidRPr="009E1348" w:rsidRDefault="00C60B03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МБУДО «ЦВР» МО «ЛМР» РТ</w:t>
            </w:r>
          </w:p>
        </w:tc>
        <w:tc>
          <w:tcPr>
            <w:tcW w:w="3225" w:type="dxa"/>
          </w:tcPr>
          <w:p w:rsidR="00C60B03" w:rsidRPr="009E1348" w:rsidRDefault="00C60B03" w:rsidP="007B3A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«Сетевое взаимодействие образовательных организаций в рамках реализации дополнительных общеобразовательных программ»</w:t>
            </w:r>
          </w:p>
        </w:tc>
      </w:tr>
      <w:tr w:rsidR="00D653C7" w:rsidRPr="009E1348" w:rsidTr="00546916">
        <w:tc>
          <w:tcPr>
            <w:tcW w:w="676" w:type="dxa"/>
          </w:tcPr>
          <w:p w:rsidR="00D653C7" w:rsidRPr="009E1348" w:rsidRDefault="00D653C7" w:rsidP="0054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653C7" w:rsidRPr="009E1348" w:rsidRDefault="00D653C7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Селиванова </w:t>
            </w: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2977" w:type="dxa"/>
          </w:tcPr>
          <w:p w:rsidR="00D653C7" w:rsidRPr="009E1348" w:rsidRDefault="00D653C7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D653C7" w:rsidRPr="009E1348" w:rsidRDefault="00D653C7" w:rsidP="007B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>МБУДО «ДДТ» МО «ЛМР» РТ</w:t>
            </w:r>
          </w:p>
        </w:tc>
        <w:tc>
          <w:tcPr>
            <w:tcW w:w="3225" w:type="dxa"/>
          </w:tcPr>
          <w:p w:rsidR="00D653C7" w:rsidRPr="009E1348" w:rsidRDefault="00D653C7" w:rsidP="007B3A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348">
              <w:rPr>
                <w:rFonts w:ascii="Times New Roman" w:hAnsi="Times New Roman" w:cs="Times New Roman"/>
                <w:sz w:val="24"/>
                <w:szCs w:val="24"/>
              </w:rPr>
              <w:t xml:space="preserve">Сетевое взаимодействие как одно из условий </w:t>
            </w:r>
            <w:r w:rsidRPr="009E13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 творческих способностей в рамках театральной студии «Этюд»</w:t>
            </w:r>
          </w:p>
        </w:tc>
      </w:tr>
      <w:bookmarkEnd w:id="0"/>
    </w:tbl>
    <w:p w:rsidR="00C60B03" w:rsidRPr="009E1348" w:rsidRDefault="00C60B03" w:rsidP="00DE2D94">
      <w:pPr>
        <w:pStyle w:val="a5"/>
        <w:tabs>
          <w:tab w:val="left" w:pos="5925"/>
        </w:tabs>
        <w:spacing w:after="0"/>
        <w:ind w:left="218"/>
        <w:jc w:val="both"/>
        <w:rPr>
          <w:rFonts w:ascii="Times New Roman" w:hAnsi="Times New Roman" w:cs="Times New Roman"/>
          <w:sz w:val="24"/>
          <w:szCs w:val="24"/>
        </w:rPr>
      </w:pPr>
    </w:p>
    <w:sectPr w:rsidR="00C60B03" w:rsidRPr="009E1348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E6EAC"/>
    <w:multiLevelType w:val="hybridMultilevel"/>
    <w:tmpl w:val="9C281E94"/>
    <w:lvl w:ilvl="0" w:tplc="A784DF3C">
      <w:start w:val="1"/>
      <w:numFmt w:val="decimal"/>
      <w:lvlText w:val="%1."/>
      <w:lvlJc w:val="left"/>
      <w:pPr>
        <w:ind w:left="2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F67"/>
    <w:rsid w:val="000C5F67"/>
    <w:rsid w:val="00242907"/>
    <w:rsid w:val="002E0F58"/>
    <w:rsid w:val="00401D8D"/>
    <w:rsid w:val="004936E0"/>
    <w:rsid w:val="004A3CEB"/>
    <w:rsid w:val="007B3A56"/>
    <w:rsid w:val="00853EF6"/>
    <w:rsid w:val="009B6CF5"/>
    <w:rsid w:val="009C5DFE"/>
    <w:rsid w:val="009E1348"/>
    <w:rsid w:val="00C60B03"/>
    <w:rsid w:val="00D653C7"/>
    <w:rsid w:val="00DE2D94"/>
    <w:rsid w:val="00FB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5F6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C5F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E2D9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6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7</cp:revision>
  <dcterms:created xsi:type="dcterms:W3CDTF">2018-04-21T07:17:00Z</dcterms:created>
  <dcterms:modified xsi:type="dcterms:W3CDTF">2019-04-15T04:41:00Z</dcterms:modified>
</cp:coreProperties>
</file>